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40A" w:rsidRPr="00C7465F" w:rsidRDefault="00DB798B">
      <w:pPr>
        <w:rPr>
          <w:b/>
          <w:sz w:val="44"/>
        </w:rPr>
      </w:pPr>
      <w:r>
        <w:rPr>
          <w:b/>
          <w:noProof/>
          <w:sz w:val="44"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702310</wp:posOffset>
            </wp:positionV>
            <wp:extent cx="9943465" cy="5618480"/>
            <wp:effectExtent l="19050" t="0" r="635" b="0"/>
            <wp:wrapSquare wrapText="bothSides"/>
            <wp:docPr id="2" name="Picture 0" descr="NeuroneCle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NeuroneClean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3465" cy="561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465F" w:rsidRPr="00C7465F">
        <w:rPr>
          <w:b/>
          <w:sz w:val="44"/>
        </w:rPr>
        <w:t>A neurone</w:t>
      </w:r>
    </w:p>
    <w:sectPr w:rsidR="00DA640A" w:rsidRPr="00C7465F" w:rsidSect="00C7465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compat/>
  <w:rsids>
    <w:rsidRoot w:val="00C7465F"/>
    <w:rsid w:val="00C7465F"/>
    <w:rsid w:val="00DA640A"/>
    <w:rsid w:val="00DB7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40A"/>
    <w:pPr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4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6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King Edward VI Handsworth School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asammons</dc:creator>
  <cp:keywords/>
  <dc:description/>
  <cp:lastModifiedBy>Valued Acer Customer</cp:lastModifiedBy>
  <cp:revision>2</cp:revision>
  <dcterms:created xsi:type="dcterms:W3CDTF">2012-01-19T09:44:00Z</dcterms:created>
  <dcterms:modified xsi:type="dcterms:W3CDTF">2012-01-19T09:44:00Z</dcterms:modified>
</cp:coreProperties>
</file>